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E5A9" w14:textId="7DB2E044" w:rsidR="00C34552" w:rsidRPr="00372F1E" w:rsidRDefault="00C34552" w:rsidP="00C34552">
      <w:pPr>
        <w:tabs>
          <w:tab w:val="left" w:pos="8820"/>
        </w:tabs>
        <w:jc w:val="center"/>
        <w:rPr>
          <w:sz w:val="32"/>
          <w:szCs w:val="32"/>
        </w:rPr>
      </w:pPr>
      <w:r w:rsidRPr="00372F1E">
        <w:rPr>
          <w:sz w:val="32"/>
          <w:szCs w:val="32"/>
        </w:rPr>
        <w:t>ОМСКОЕ СЕЛЬСКОЕ ПОСЕЛЕНИЕ</w:t>
      </w:r>
    </w:p>
    <w:p w14:paraId="0A3D8174" w14:textId="77777777" w:rsidR="00C34552" w:rsidRPr="00372F1E" w:rsidRDefault="00C34552" w:rsidP="00C34552">
      <w:pPr>
        <w:tabs>
          <w:tab w:val="left" w:pos="8820"/>
        </w:tabs>
        <w:jc w:val="center"/>
        <w:rPr>
          <w:sz w:val="32"/>
          <w:szCs w:val="32"/>
        </w:rPr>
      </w:pPr>
      <w:r w:rsidRPr="00372F1E">
        <w:rPr>
          <w:sz w:val="32"/>
          <w:szCs w:val="32"/>
        </w:rPr>
        <w:t>ОМСКОГО МУНИЦИПАЛЬНОГО РАЙОНА ОМСКОЙ ОБЛАСТИ</w:t>
      </w:r>
    </w:p>
    <w:p w14:paraId="749BF8AF" w14:textId="77777777" w:rsidR="00C34552" w:rsidRPr="00372F1E" w:rsidRDefault="00C34552" w:rsidP="00C34552">
      <w:pPr>
        <w:tabs>
          <w:tab w:val="left" w:pos="8820"/>
        </w:tabs>
        <w:jc w:val="center"/>
        <w:rPr>
          <w:b/>
          <w:bCs/>
          <w:sz w:val="32"/>
          <w:szCs w:val="32"/>
        </w:rPr>
      </w:pPr>
      <w:r w:rsidRPr="00372F1E">
        <w:rPr>
          <w:b/>
          <w:bCs/>
          <w:sz w:val="32"/>
          <w:szCs w:val="32"/>
        </w:rPr>
        <w:t>СОВЕТ ОМСКОГО СЕЛЬСКОГО ПОСЕЛЕНИЯ</w:t>
      </w:r>
    </w:p>
    <w:p w14:paraId="1EA03E99" w14:textId="52CF2AD9" w:rsidR="00C34552" w:rsidRPr="00372F1E" w:rsidRDefault="00C34552" w:rsidP="00C34552">
      <w:pPr>
        <w:tabs>
          <w:tab w:val="left" w:pos="8820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958B" wp14:editId="7294D57E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98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" strokeweight="4.5pt">
                <v:stroke linestyle="thinThick"/>
              </v:line>
            </w:pict>
          </mc:Fallback>
        </mc:AlternateContent>
      </w:r>
    </w:p>
    <w:p w14:paraId="048E3227" w14:textId="77777777" w:rsidR="00C34552" w:rsidRPr="00372F1E" w:rsidRDefault="00C34552" w:rsidP="00C34552">
      <w:pPr>
        <w:tabs>
          <w:tab w:val="left" w:pos="8820"/>
        </w:tabs>
        <w:jc w:val="center"/>
        <w:rPr>
          <w:b/>
          <w:bCs/>
          <w:sz w:val="28"/>
          <w:szCs w:val="28"/>
        </w:rPr>
      </w:pPr>
    </w:p>
    <w:p w14:paraId="5E26A8FB" w14:textId="77777777" w:rsidR="00C34552" w:rsidRPr="00372F1E" w:rsidRDefault="00C34552" w:rsidP="00C34552">
      <w:pPr>
        <w:tabs>
          <w:tab w:val="left" w:pos="8820"/>
        </w:tabs>
        <w:jc w:val="center"/>
        <w:rPr>
          <w:b/>
          <w:bCs/>
          <w:sz w:val="32"/>
          <w:szCs w:val="32"/>
        </w:rPr>
      </w:pPr>
      <w:r w:rsidRPr="00372F1E">
        <w:rPr>
          <w:b/>
          <w:bCs/>
          <w:sz w:val="32"/>
          <w:szCs w:val="32"/>
        </w:rPr>
        <w:t>Р Е Ш Е Н И Е</w:t>
      </w:r>
    </w:p>
    <w:p w14:paraId="0C2D8279" w14:textId="77777777" w:rsidR="00C34552" w:rsidRPr="00D529AC" w:rsidRDefault="00C34552" w:rsidP="00C34552">
      <w:pPr>
        <w:tabs>
          <w:tab w:val="left" w:pos="8820"/>
        </w:tabs>
        <w:rPr>
          <w:sz w:val="22"/>
          <w:szCs w:val="22"/>
        </w:rPr>
      </w:pPr>
    </w:p>
    <w:p w14:paraId="48F314E7" w14:textId="6702C848" w:rsidR="00C34552" w:rsidRPr="002E665C" w:rsidRDefault="00C34552" w:rsidP="00C34552">
      <w:pPr>
        <w:tabs>
          <w:tab w:val="left" w:pos="8820"/>
        </w:tabs>
        <w:rPr>
          <w:sz w:val="28"/>
          <w:szCs w:val="28"/>
        </w:rPr>
      </w:pPr>
      <w:r w:rsidRPr="00372F1E">
        <w:rPr>
          <w:sz w:val="28"/>
          <w:szCs w:val="28"/>
        </w:rPr>
        <w:t xml:space="preserve">от </w:t>
      </w:r>
      <w:r w:rsidR="00002BE5">
        <w:rPr>
          <w:sz w:val="28"/>
          <w:szCs w:val="28"/>
        </w:rPr>
        <w:t xml:space="preserve">26.05.2021 </w:t>
      </w:r>
      <w:r w:rsidRPr="00372F1E">
        <w:rPr>
          <w:sz w:val="28"/>
          <w:szCs w:val="28"/>
        </w:rPr>
        <w:t xml:space="preserve">№ </w:t>
      </w:r>
      <w:r w:rsidR="00002BE5">
        <w:rPr>
          <w:sz w:val="28"/>
          <w:szCs w:val="28"/>
        </w:rPr>
        <w:t>8</w:t>
      </w:r>
    </w:p>
    <w:p w14:paraId="3075BD8E" w14:textId="77777777" w:rsidR="00C34552" w:rsidRPr="003B75B1" w:rsidRDefault="00C34552" w:rsidP="00C34552">
      <w:pPr>
        <w:ind w:right="2722"/>
        <w:jc w:val="both"/>
        <w:rPr>
          <w:sz w:val="22"/>
          <w:szCs w:val="22"/>
        </w:rPr>
      </w:pPr>
    </w:p>
    <w:p w14:paraId="2FF5D00C" w14:textId="27D554A3" w:rsidR="00C34552" w:rsidRPr="009B6931" w:rsidRDefault="00C34552" w:rsidP="00C345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931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изменений и дополнений </w:t>
      </w:r>
      <w:r w:rsidRPr="009B6931">
        <w:rPr>
          <w:rFonts w:ascii="Times New Roman" w:hAnsi="Times New Roman" w:cs="Times New Roman"/>
          <w:b w:val="0"/>
          <w:sz w:val="28"/>
          <w:szCs w:val="28"/>
        </w:rPr>
        <w:t>в 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сельского поселения  </w:t>
      </w:r>
      <w:r w:rsidRPr="009B6931"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6931">
        <w:rPr>
          <w:rFonts w:ascii="Times New Roman" w:hAnsi="Times New Roman" w:cs="Times New Roman"/>
          <w:b w:val="0"/>
          <w:sz w:val="28"/>
          <w:szCs w:val="28"/>
        </w:rPr>
        <w:t xml:space="preserve">Омской области  </w:t>
      </w:r>
    </w:p>
    <w:p w14:paraId="043B1F93" w14:textId="77777777" w:rsidR="00C34552" w:rsidRDefault="00C34552" w:rsidP="00C34552">
      <w:pPr>
        <w:pStyle w:val="ConsPlusNormal"/>
        <w:ind w:firstLine="0"/>
        <w:jc w:val="center"/>
      </w:pPr>
    </w:p>
    <w:p w14:paraId="6B36FB41" w14:textId="7814D710" w:rsidR="00C34552" w:rsidRPr="00EB464C" w:rsidRDefault="00C34552" w:rsidP="00C34552">
      <w:pPr>
        <w:ind w:firstLine="708"/>
        <w:jc w:val="both"/>
        <w:rPr>
          <w:sz w:val="28"/>
          <w:szCs w:val="28"/>
        </w:rPr>
      </w:pPr>
      <w:r w:rsidRPr="00EB464C">
        <w:rPr>
          <w:sz w:val="28"/>
          <w:szCs w:val="28"/>
        </w:rPr>
        <w:t xml:space="preserve">В соответствии с </w:t>
      </w:r>
      <w:r w:rsidRPr="00EB464C">
        <w:rPr>
          <w:color w:val="000000"/>
          <w:sz w:val="28"/>
          <w:szCs w:val="28"/>
        </w:rPr>
        <w:t xml:space="preserve">Федеральными законами от 06.10.2003 № 131-ФЗ </w:t>
      </w:r>
      <w:r w:rsidRPr="00EB464C"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EB464C">
        <w:rPr>
          <w:sz w:val="28"/>
          <w:szCs w:val="28"/>
        </w:rPr>
        <w:t xml:space="preserve">, 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30.10.2018 № 382-ФЗ «О внесении изменений в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30.10.2018 № 384-ФЗ «О внесении изменения в статью 36 Федерального закона "Об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Омского</w:t>
      </w:r>
      <w:r w:rsidR="004B088E" w:rsidRPr="004B088E">
        <w:rPr>
          <w:sz w:val="28"/>
          <w:szCs w:val="28"/>
        </w:rPr>
        <w:t xml:space="preserve"> </w:t>
      </w:r>
      <w:r w:rsidRPr="00EB464C">
        <w:rPr>
          <w:sz w:val="28"/>
          <w:szCs w:val="28"/>
        </w:rPr>
        <w:t xml:space="preserve">сельского (городского) поселения Омского муниципального района, Совет </w:t>
      </w:r>
      <w:r>
        <w:rPr>
          <w:sz w:val="28"/>
          <w:szCs w:val="28"/>
        </w:rPr>
        <w:t>Омского</w:t>
      </w:r>
      <w:r w:rsidRPr="00EB464C">
        <w:rPr>
          <w:sz w:val="28"/>
          <w:szCs w:val="28"/>
        </w:rPr>
        <w:t xml:space="preserve"> сельского (городского) поселения Омского муниципального района</w:t>
      </w:r>
    </w:p>
    <w:p w14:paraId="3751D6F0" w14:textId="77777777" w:rsidR="00C34552" w:rsidRPr="00EB464C" w:rsidRDefault="00C34552" w:rsidP="00C34552">
      <w:pPr>
        <w:spacing w:line="240" w:lineRule="exact"/>
        <w:ind w:firstLine="708"/>
        <w:jc w:val="both"/>
        <w:rPr>
          <w:sz w:val="28"/>
          <w:szCs w:val="28"/>
        </w:rPr>
      </w:pPr>
    </w:p>
    <w:p w14:paraId="59AF856F" w14:textId="77777777" w:rsidR="00C34552" w:rsidRPr="00EB464C" w:rsidRDefault="00C34552" w:rsidP="00C34552">
      <w:pPr>
        <w:ind w:firstLine="708"/>
        <w:jc w:val="both"/>
        <w:rPr>
          <w:sz w:val="28"/>
          <w:szCs w:val="28"/>
        </w:rPr>
      </w:pPr>
      <w:r w:rsidRPr="00EB464C">
        <w:rPr>
          <w:sz w:val="28"/>
          <w:szCs w:val="28"/>
        </w:rPr>
        <w:t>РЕШИЛ:</w:t>
      </w:r>
    </w:p>
    <w:p w14:paraId="3D9EE1C5" w14:textId="77777777" w:rsidR="00C34552" w:rsidRPr="00EB464C" w:rsidRDefault="00C34552" w:rsidP="00C34552">
      <w:pPr>
        <w:spacing w:line="240" w:lineRule="exact"/>
        <w:ind w:firstLine="708"/>
        <w:jc w:val="both"/>
        <w:rPr>
          <w:sz w:val="28"/>
          <w:szCs w:val="28"/>
        </w:rPr>
      </w:pPr>
    </w:p>
    <w:p w14:paraId="1348125E" w14:textId="528B8BE1" w:rsidR="00C34552" w:rsidRDefault="00C34552" w:rsidP="00C34552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464C">
        <w:rPr>
          <w:sz w:val="28"/>
          <w:szCs w:val="28"/>
        </w:rPr>
        <w:t xml:space="preserve">. Внести в Устав </w:t>
      </w:r>
      <w:r>
        <w:rPr>
          <w:sz w:val="28"/>
          <w:szCs w:val="28"/>
        </w:rPr>
        <w:t>Омского</w:t>
      </w:r>
      <w:r w:rsidRPr="00EB464C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следующие изменения</w:t>
      </w:r>
      <w:r w:rsidR="009A748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14:paraId="67D25B6A" w14:textId="50E22FEA" w:rsidR="009F2D70" w:rsidRPr="009F2D70" w:rsidRDefault="004B088E" w:rsidP="009F2D70">
      <w:pPr>
        <w:ind w:right="-185" w:firstLine="708"/>
        <w:jc w:val="both"/>
        <w:rPr>
          <w:sz w:val="28"/>
          <w:szCs w:val="28"/>
        </w:rPr>
      </w:pPr>
      <w:r w:rsidRPr="009F2D70">
        <w:rPr>
          <w:sz w:val="28"/>
          <w:szCs w:val="28"/>
        </w:rPr>
        <w:t>1</w:t>
      </w:r>
      <w:r w:rsidR="009F2D70">
        <w:rPr>
          <w:sz w:val="28"/>
          <w:szCs w:val="28"/>
        </w:rPr>
        <w:t xml:space="preserve">.1. </w:t>
      </w:r>
      <w:r w:rsidR="009F2D70" w:rsidRPr="009F2D70">
        <w:rPr>
          <w:sz w:val="28"/>
          <w:szCs w:val="28"/>
        </w:rPr>
        <w:t xml:space="preserve"> часть 1 статьи 4 У става дополнить пунктом 17 следующего содержания:</w:t>
      </w:r>
    </w:p>
    <w:p w14:paraId="4E82155F" w14:textId="5B3DC338" w:rsidR="004B088E" w:rsidRDefault="009F2D70" w:rsidP="009F2D70">
      <w:pPr>
        <w:ind w:right="-185" w:firstLine="708"/>
        <w:jc w:val="both"/>
        <w:rPr>
          <w:sz w:val="28"/>
          <w:szCs w:val="28"/>
        </w:rPr>
      </w:pPr>
      <w:r w:rsidRPr="009F2D70">
        <w:rPr>
          <w:sz w:val="28"/>
          <w:szCs w:val="28"/>
        </w:rPr>
        <w:t xml:space="preserve">«17) осуществление мероприятий по оказанию помощи </w:t>
      </w:r>
      <w:r>
        <w:rPr>
          <w:sz w:val="28"/>
          <w:szCs w:val="28"/>
        </w:rPr>
        <w:t>лиц</w:t>
      </w:r>
      <w:r w:rsidRPr="009F2D70">
        <w:rPr>
          <w:sz w:val="28"/>
          <w:szCs w:val="28"/>
        </w:rPr>
        <w:t xml:space="preserve">ам, </w:t>
      </w:r>
      <w:r>
        <w:rPr>
          <w:sz w:val="28"/>
          <w:szCs w:val="28"/>
        </w:rPr>
        <w:t>н</w:t>
      </w:r>
      <w:r w:rsidRPr="009F2D70">
        <w:rPr>
          <w:sz w:val="28"/>
          <w:szCs w:val="28"/>
        </w:rPr>
        <w:t>аходящ</w:t>
      </w:r>
      <w:r>
        <w:rPr>
          <w:sz w:val="28"/>
          <w:szCs w:val="28"/>
        </w:rPr>
        <w:t>имся</w:t>
      </w:r>
      <w:r w:rsidRPr="009F2D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F2D70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а</w:t>
      </w:r>
      <w:r w:rsidRPr="009F2D70">
        <w:rPr>
          <w:sz w:val="28"/>
          <w:szCs w:val="28"/>
        </w:rPr>
        <w:t>лкогольного, наркотиче</w:t>
      </w:r>
      <w:r>
        <w:rPr>
          <w:sz w:val="28"/>
          <w:szCs w:val="28"/>
        </w:rPr>
        <w:t>с</w:t>
      </w:r>
      <w:r w:rsidRPr="009F2D70">
        <w:rPr>
          <w:sz w:val="28"/>
          <w:szCs w:val="28"/>
        </w:rPr>
        <w:t xml:space="preserve">кого </w:t>
      </w:r>
      <w:r>
        <w:rPr>
          <w:sz w:val="28"/>
          <w:szCs w:val="28"/>
        </w:rPr>
        <w:t>или иного</w:t>
      </w:r>
      <w:r w:rsidRPr="009F2D70">
        <w:rPr>
          <w:sz w:val="28"/>
          <w:szCs w:val="28"/>
        </w:rPr>
        <w:t xml:space="preserve"> токсического опьянения.»;</w:t>
      </w:r>
    </w:p>
    <w:p w14:paraId="6B771242" w14:textId="5FB91952" w:rsidR="009F2D70" w:rsidRDefault="009F2D70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2D70">
        <w:rPr>
          <w:sz w:val="28"/>
          <w:szCs w:val="28"/>
        </w:rPr>
        <w:t>дополнить Устав статьей 9.1 следующего содержания:</w:t>
      </w:r>
    </w:p>
    <w:p w14:paraId="5B0D3AA6" w14:textId="03E6DA5C" w:rsidR="009F2D70" w:rsidRDefault="009F2D70" w:rsidP="009F2D70">
      <w:pPr>
        <w:ind w:right="-185" w:firstLine="708"/>
        <w:jc w:val="both"/>
        <w:rPr>
          <w:sz w:val="28"/>
          <w:szCs w:val="28"/>
        </w:rPr>
      </w:pPr>
      <w:r w:rsidRPr="009F2D70">
        <w:rPr>
          <w:sz w:val="28"/>
          <w:szCs w:val="28"/>
        </w:rPr>
        <w:t>«Статья 9.1 .Ини</w:t>
      </w:r>
      <w:r>
        <w:rPr>
          <w:rFonts w:hint="eastAsia"/>
          <w:sz w:val="28"/>
          <w:szCs w:val="28"/>
        </w:rPr>
        <w:t>ц</w:t>
      </w:r>
      <w:r>
        <w:rPr>
          <w:sz w:val="28"/>
          <w:szCs w:val="28"/>
        </w:rPr>
        <w:t>и</w:t>
      </w:r>
      <w:r w:rsidRPr="009F2D70">
        <w:rPr>
          <w:rFonts w:hint="eastAsia"/>
          <w:sz w:val="28"/>
          <w:szCs w:val="28"/>
        </w:rPr>
        <w:t>атив</w:t>
      </w:r>
      <w:r>
        <w:rPr>
          <w:rFonts w:hint="eastAsia"/>
          <w:sz w:val="28"/>
          <w:szCs w:val="28"/>
        </w:rPr>
        <w:t>н</w:t>
      </w:r>
      <w:r w:rsidRPr="009F2D70">
        <w:rPr>
          <w:rFonts w:hint="eastAsia"/>
          <w:sz w:val="28"/>
          <w:szCs w:val="28"/>
        </w:rPr>
        <w:t>ые</w:t>
      </w:r>
      <w:r w:rsidRPr="009F2D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2D70">
        <w:rPr>
          <w:rFonts w:hint="eastAsia"/>
          <w:sz w:val="28"/>
          <w:szCs w:val="28"/>
        </w:rPr>
        <w:t>рое</w:t>
      </w: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т</w:t>
      </w:r>
      <w:r w:rsidRPr="009F2D70">
        <w:rPr>
          <w:sz w:val="28"/>
          <w:szCs w:val="28"/>
        </w:rPr>
        <w:t>ы</w:t>
      </w:r>
    </w:p>
    <w:p w14:paraId="4A53B424" w14:textId="6CA0E039" w:rsidR="009F2D70" w:rsidRPr="009F2D70" w:rsidRDefault="009F2D70" w:rsidP="009F2D70">
      <w:pPr>
        <w:pStyle w:val="a4"/>
        <w:numPr>
          <w:ilvl w:val="0"/>
          <w:numId w:val="1"/>
        </w:numPr>
        <w:ind w:left="0" w:right="-185" w:firstLine="708"/>
        <w:jc w:val="both"/>
        <w:rPr>
          <w:sz w:val="28"/>
          <w:szCs w:val="28"/>
        </w:rPr>
      </w:pPr>
      <w:r w:rsidRPr="009F2D70">
        <w:rPr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сельского </w:t>
      </w:r>
      <w:r w:rsidRPr="009F2D70">
        <w:rPr>
          <w:sz w:val="28"/>
          <w:szCs w:val="28"/>
        </w:rPr>
        <w:lastRenderedPageBreak/>
        <w:t>поселения, на которой могут реализовываться инициативные проекты, устанавливается нормативным правовым актом Совета Омского сельского поселения.</w:t>
      </w:r>
    </w:p>
    <w:p w14:paraId="37CD0268" w14:textId="724F71A8" w:rsidR="009F2D70" w:rsidRDefault="009F2D70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выдвижения</w:t>
      </w:r>
      <w:r w:rsidR="002A0863">
        <w:rPr>
          <w:sz w:val="28"/>
          <w:szCs w:val="28"/>
        </w:rPr>
        <w:t xml:space="preserve">, внесения, обсуждения, рассмотрения инициативных проектов, а также проведения их конкурсного отбор устанавливается Советом Омского сельского поселения в </w:t>
      </w:r>
      <w:r w:rsidRPr="009F2D70">
        <w:rPr>
          <w:sz w:val="28"/>
          <w:szCs w:val="28"/>
        </w:rPr>
        <w:t>соответствии со статьей 26.1 Федерального закона «Об общих принципах организации местного самоуправления в Российской Федерации».»;</w:t>
      </w:r>
    </w:p>
    <w:p w14:paraId="6CC831FD" w14:textId="441E0E30" w:rsidR="002A0863" w:rsidRDefault="002A0863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12 Устава:</w:t>
      </w:r>
    </w:p>
    <w:p w14:paraId="50132F4A" w14:textId="0739F78A" w:rsidR="002A0863" w:rsidRDefault="002A0863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55DA19AF" w14:textId="6B1DB35D" w:rsidR="002A0863" w:rsidRDefault="002A0863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-дополнить частью 3.1. следующего содержания:</w:t>
      </w:r>
    </w:p>
    <w:p w14:paraId="6D76E108" w14:textId="264305D9" w:rsidR="002A0863" w:rsidRDefault="002A0863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обсужд5ения вопросов внесения инициативных проектов определяется нормативным правовым актом Совета Омского сельского поселения.»;</w:t>
      </w:r>
    </w:p>
    <w:p w14:paraId="74440D80" w14:textId="1914CF5A" w:rsidR="002A0863" w:rsidRPr="002A0863" w:rsidRDefault="002A0863" w:rsidP="002A0863">
      <w:pPr>
        <w:pStyle w:val="a4"/>
        <w:numPr>
          <w:ilvl w:val="1"/>
          <w:numId w:val="1"/>
        </w:numPr>
        <w:ind w:right="-185"/>
        <w:jc w:val="both"/>
        <w:rPr>
          <w:sz w:val="28"/>
          <w:szCs w:val="28"/>
        </w:rPr>
      </w:pPr>
      <w:r w:rsidRPr="002A0863">
        <w:rPr>
          <w:sz w:val="28"/>
          <w:szCs w:val="28"/>
        </w:rPr>
        <w:t>в статье 14 Устава:</w:t>
      </w:r>
    </w:p>
    <w:p w14:paraId="4A898735" w14:textId="635011B1" w:rsidR="002A0863" w:rsidRPr="002A0863" w:rsidRDefault="002A0863" w:rsidP="002A0863">
      <w:pPr>
        <w:ind w:right="-185" w:firstLine="708"/>
        <w:jc w:val="both"/>
        <w:rPr>
          <w:sz w:val="28"/>
          <w:szCs w:val="28"/>
        </w:rPr>
      </w:pPr>
      <w:r w:rsidRPr="002A08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0863">
        <w:rPr>
          <w:sz w:val="28"/>
          <w:szCs w:val="28"/>
        </w:rPr>
        <w:t>часть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Омского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14:paraId="7F4DDA4A" w14:textId="793585A1" w:rsidR="002A0863" w:rsidRDefault="002A0863" w:rsidP="002A0863">
      <w:pPr>
        <w:ind w:right="-185" w:firstLine="708"/>
        <w:jc w:val="both"/>
        <w:rPr>
          <w:sz w:val="28"/>
          <w:szCs w:val="28"/>
        </w:rPr>
      </w:pPr>
      <w:r w:rsidRPr="002A08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0863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 </w:t>
      </w:r>
      <w:r w:rsidR="00520C7F">
        <w:rPr>
          <w:sz w:val="28"/>
          <w:szCs w:val="28"/>
        </w:rPr>
        <w:t>дополнить пунктом 3 следующего содержания:</w:t>
      </w:r>
    </w:p>
    <w:p w14:paraId="15545D17" w14:textId="5D6F1793" w:rsidR="00520C7F" w:rsidRDefault="00520C7F" w:rsidP="002A0863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520C7F">
        <w:rPr>
          <w:sz w:val="28"/>
          <w:szCs w:val="28"/>
        </w:rPr>
        <w:t xml:space="preserve">жителей Омского сельского поселения или </w:t>
      </w:r>
      <w:r w:rsidR="00C00BFE">
        <w:rPr>
          <w:sz w:val="28"/>
          <w:szCs w:val="28"/>
        </w:rPr>
        <w:t>его</w:t>
      </w:r>
      <w:r w:rsidRPr="00520C7F">
        <w:rPr>
          <w:sz w:val="28"/>
          <w:szCs w:val="28"/>
        </w:rPr>
        <w:t xml:space="preserve"> части, в которых предлагается</w:t>
      </w:r>
      <w:r>
        <w:rPr>
          <w:sz w:val="28"/>
          <w:szCs w:val="28"/>
        </w:rPr>
        <w:t xml:space="preserve"> р</w:t>
      </w:r>
      <w:r w:rsidRPr="00520C7F">
        <w:rPr>
          <w:sz w:val="28"/>
          <w:szCs w:val="28"/>
        </w:rPr>
        <w:t>еализовать инициативный проект, дост</w:t>
      </w:r>
      <w:r>
        <w:rPr>
          <w:sz w:val="28"/>
          <w:szCs w:val="28"/>
        </w:rPr>
        <w:t>игш</w:t>
      </w:r>
      <w:r w:rsidRPr="00520C7F">
        <w:rPr>
          <w:sz w:val="28"/>
          <w:szCs w:val="28"/>
        </w:rPr>
        <w:t>их шестнадцатилетнего возраста. - для выявления мнения граждан о поддержке данного инициативного проекта.»;</w:t>
      </w:r>
    </w:p>
    <w:p w14:paraId="193CE8AD" w14:textId="3A39F993" w:rsidR="00520C7F" w:rsidRDefault="00520C7F" w:rsidP="002A0863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4: </w:t>
      </w:r>
    </w:p>
    <w:p w14:paraId="288F002A" w14:textId="73B70C6B" w:rsidR="00520C7F" w:rsidRDefault="00520C7F" w:rsidP="002A0863">
      <w:pPr>
        <w:ind w:right="-185" w:firstLine="708"/>
        <w:jc w:val="both"/>
      </w:pPr>
      <w:r>
        <w:rPr>
          <w:sz w:val="28"/>
          <w:szCs w:val="28"/>
        </w:rPr>
        <w:t xml:space="preserve">1) </w:t>
      </w:r>
      <w:r w:rsidRPr="00520C7F">
        <w:rPr>
          <w:sz w:val="28"/>
          <w:szCs w:val="28"/>
        </w:rPr>
        <w:t>первый абзац дополнить вторым · предложением следующего содержания: «Для</w:t>
      </w:r>
      <w:r>
        <w:rPr>
          <w:sz w:val="28"/>
          <w:szCs w:val="28"/>
        </w:rPr>
        <w:t xml:space="preserve"> </w:t>
      </w:r>
      <w:r w:rsidRPr="00520C7F">
        <w:rPr>
          <w:sz w:val="28"/>
          <w:szCs w:val="28"/>
        </w:rPr>
        <w:t>проведения опроса граждан может использоваться</w:t>
      </w:r>
      <w:r>
        <w:rPr>
          <w:sz w:val="28"/>
          <w:szCs w:val="28"/>
        </w:rPr>
        <w:t xml:space="preserve"> </w:t>
      </w:r>
      <w:r w:rsidRPr="00520C7F">
        <w:rPr>
          <w:sz w:val="28"/>
          <w:szCs w:val="28"/>
        </w:rPr>
        <w:t>официальны</w:t>
      </w:r>
      <w:r>
        <w:rPr>
          <w:sz w:val="28"/>
          <w:szCs w:val="28"/>
        </w:rPr>
        <w:t>й</w:t>
      </w:r>
      <w:r w:rsidRPr="00520C7F">
        <w:rPr>
          <w:sz w:val="28"/>
          <w:szCs w:val="28"/>
        </w:rPr>
        <w:t xml:space="preserve"> сайт сельского поселения в информацио</w:t>
      </w:r>
      <w:r>
        <w:rPr>
          <w:sz w:val="28"/>
          <w:szCs w:val="28"/>
        </w:rPr>
        <w:t>нно</w:t>
      </w:r>
      <w:r w:rsidRPr="00520C7F">
        <w:rPr>
          <w:sz w:val="28"/>
          <w:szCs w:val="28"/>
        </w:rPr>
        <w:t>-телек</w:t>
      </w:r>
      <w:r>
        <w:rPr>
          <w:sz w:val="28"/>
          <w:szCs w:val="28"/>
        </w:rPr>
        <w:t>о</w:t>
      </w:r>
      <w:r w:rsidRPr="00520C7F">
        <w:rPr>
          <w:sz w:val="28"/>
          <w:szCs w:val="28"/>
        </w:rPr>
        <w:t xml:space="preserve">ммуникационной сети «Интернет». В нормативном правовом акте Совета сельского поселения о назначении </w:t>
      </w:r>
      <w:r>
        <w:rPr>
          <w:sz w:val="28"/>
          <w:szCs w:val="28"/>
        </w:rPr>
        <w:t>опроса</w:t>
      </w:r>
      <w:r w:rsidRPr="00520C7F">
        <w:rPr>
          <w:sz w:val="28"/>
          <w:szCs w:val="28"/>
        </w:rPr>
        <w:t xml:space="preserve"> граждан устанавливаются:»;</w:t>
      </w:r>
      <w:r w:rsidRPr="00520C7F">
        <w:t xml:space="preserve"> </w:t>
      </w:r>
    </w:p>
    <w:p w14:paraId="0D4EC01E" w14:textId="48DF66F4" w:rsidR="009F2D70" w:rsidRDefault="00C00BFE" w:rsidP="009F2D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6 следующего содержания:</w:t>
      </w:r>
    </w:p>
    <w:p w14:paraId="3D7D7808" w14:textId="1C4725E3" w:rsidR="00C00BFE" w:rsidRDefault="00C00BFE" w:rsidP="009F2D70">
      <w:pPr>
        <w:ind w:right="-185" w:firstLine="708"/>
        <w:jc w:val="both"/>
      </w:pPr>
      <w:r w:rsidRPr="00C00BFE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Омского сельского поселения в информационно телекоммуникационной сети «Интернет».»;</w:t>
      </w:r>
      <w:r w:rsidRPr="00C00BFE">
        <w:t xml:space="preserve"> </w:t>
      </w:r>
    </w:p>
    <w:p w14:paraId="70852FAE" w14:textId="17964D06" w:rsidR="00C00BFE" w:rsidRPr="00C00BFE" w:rsidRDefault="00C00BFE" w:rsidP="00C00BFE">
      <w:pPr>
        <w:pStyle w:val="a4"/>
        <w:numPr>
          <w:ilvl w:val="1"/>
          <w:numId w:val="1"/>
        </w:numPr>
        <w:ind w:right="-185"/>
        <w:jc w:val="both"/>
        <w:rPr>
          <w:sz w:val="28"/>
          <w:szCs w:val="28"/>
        </w:rPr>
      </w:pPr>
      <w:r w:rsidRPr="00C00BFE">
        <w:rPr>
          <w:sz w:val="28"/>
          <w:szCs w:val="28"/>
        </w:rPr>
        <w:t>Дополнить Устав статьями 15.1, 15.2 следующего содержания:</w:t>
      </w:r>
    </w:p>
    <w:p w14:paraId="2C625E4F" w14:textId="77777777" w:rsidR="00C00BFE" w:rsidRP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t xml:space="preserve">«Статья 15.1. Староста сельского населенного пункта </w:t>
      </w:r>
    </w:p>
    <w:p w14:paraId="6047855A" w14:textId="2985B00E" w:rsidR="00C00BFE" w:rsidRP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t>1. Для организации взаимодействия органов местного самоуправления и жителей</w:t>
      </w:r>
      <w:r>
        <w:rPr>
          <w:sz w:val="28"/>
          <w:szCs w:val="28"/>
        </w:rPr>
        <w:t xml:space="preserve"> </w:t>
      </w:r>
      <w:r w:rsidRPr="00C00BFE">
        <w:rPr>
          <w:sz w:val="28"/>
          <w:szCs w:val="28"/>
        </w:rPr>
        <w:t xml:space="preserve">населенного пункта </w:t>
      </w:r>
      <w:r>
        <w:rPr>
          <w:sz w:val="28"/>
          <w:szCs w:val="28"/>
        </w:rPr>
        <w:t xml:space="preserve">Омского сельского поселения </w:t>
      </w:r>
      <w:r w:rsidRPr="00C00BFE">
        <w:rPr>
          <w:sz w:val="28"/>
          <w:szCs w:val="28"/>
        </w:rPr>
        <w:t xml:space="preserve">при решении вопросов </w:t>
      </w:r>
      <w:r>
        <w:rPr>
          <w:sz w:val="28"/>
          <w:szCs w:val="28"/>
        </w:rPr>
        <w:t>местного</w:t>
      </w:r>
      <w:r w:rsidRPr="00C00BFE">
        <w:rPr>
          <w:sz w:val="28"/>
          <w:szCs w:val="28"/>
        </w:rPr>
        <w:t xml:space="preserve"> значения в сельском населенном пункте, расположенном в поселении, назначается староста сельского населенного пункта. </w:t>
      </w:r>
    </w:p>
    <w:p w14:paraId="32D3AD4E" w14:textId="44B4C220" w:rsidR="00C00BFE" w:rsidRP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lastRenderedPageBreak/>
        <w:t xml:space="preserve">2. Староста сельского населенного пункта назначается Советом Омского сельского поселения, в состав которого входит данный сельский населенный пункт, по представлению </w:t>
      </w:r>
      <w:r>
        <w:rPr>
          <w:sz w:val="28"/>
          <w:szCs w:val="28"/>
        </w:rPr>
        <w:t>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3CAEC3B2" w14:textId="41238DB6" w:rsid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t xml:space="preserve">3. Староста сельского населенного пункта не является </w:t>
      </w:r>
      <w:r>
        <w:rPr>
          <w:sz w:val="28"/>
          <w:szCs w:val="28"/>
        </w:rPr>
        <w:t>лицо</w:t>
      </w:r>
      <w:r w:rsidRPr="00C00BFE">
        <w:rPr>
          <w:sz w:val="28"/>
          <w:szCs w:val="28"/>
        </w:rPr>
        <w:t>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</w:t>
      </w:r>
      <w:r>
        <w:rPr>
          <w:sz w:val="28"/>
          <w:szCs w:val="28"/>
        </w:rPr>
        <w:t xml:space="preserve"> иных непосредственно связанных с ними отношениях с органами местного самоуправления.</w:t>
      </w:r>
    </w:p>
    <w:p w14:paraId="73DF56E9" w14:textId="77777777" w:rsidR="00C00BFE" w:rsidRP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14:paraId="0C0049F9" w14:textId="1F5C5AD1" w:rsidR="00C00BFE" w:rsidRDefault="00C00BFE" w:rsidP="00C00BFE">
      <w:pPr>
        <w:ind w:right="-185" w:firstLine="708"/>
        <w:jc w:val="both"/>
        <w:rPr>
          <w:sz w:val="28"/>
          <w:szCs w:val="28"/>
        </w:rPr>
      </w:pPr>
      <w:r w:rsidRPr="00C00BFE">
        <w:rPr>
          <w:sz w:val="28"/>
          <w:szCs w:val="28"/>
        </w:rPr>
        <w:t>1) замещающее государственную должность, должность государственной гражданской</w:t>
      </w:r>
      <w:r w:rsidR="00841EB9">
        <w:rPr>
          <w:sz w:val="28"/>
          <w:szCs w:val="28"/>
        </w:rPr>
        <w:t xml:space="preserve"> службы, муниципальную должность или должность муниципальной службы;</w:t>
      </w:r>
    </w:p>
    <w:p w14:paraId="71A7ED39" w14:textId="77777777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2)</w:t>
      </w:r>
      <w:r w:rsidRPr="00841EB9">
        <w:rPr>
          <w:sz w:val="28"/>
          <w:szCs w:val="28"/>
        </w:rPr>
        <w:tab/>
        <w:t>признанное судом недееспособным или ограниченно дееспособным;</w:t>
      </w:r>
    </w:p>
    <w:p w14:paraId="3514BCCC" w14:textId="2D81FCB4" w:rsid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3)</w:t>
      </w:r>
      <w:r w:rsidRPr="00841EB9">
        <w:rPr>
          <w:sz w:val="28"/>
          <w:szCs w:val="28"/>
        </w:rPr>
        <w:tab/>
        <w:t>имеющее непогашенную или неснятую судимость.</w:t>
      </w:r>
    </w:p>
    <w:p w14:paraId="36801CB8" w14:textId="2F849D60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5. Срок полномочий старосты сельского населенного пункта составляет 5 лет. Полномочия старосты сельского населенного пункта прекращаются досрочно по решению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Совета Омского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l - 7 части 1</w:t>
      </w:r>
      <w:r w:rsidR="00F31CA6">
        <w:rPr>
          <w:sz w:val="28"/>
          <w:szCs w:val="28"/>
        </w:rPr>
        <w:t>0</w:t>
      </w:r>
      <w:r w:rsidRPr="00841EB9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Федерации». </w:t>
      </w:r>
    </w:p>
    <w:p w14:paraId="6BDA8BF1" w14:textId="77777777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14:paraId="6EC85B8E" w14:textId="343CE39E" w:rsid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взаимодействует с органами местного самоуправления, муниципальными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предприятиями и учреждениями и иными организациями по вопросам решения вопросов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местного значения в сельском населенном пункте;</w:t>
      </w:r>
    </w:p>
    <w:p w14:paraId="3017605C" w14:textId="1448AEA9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</w:t>
      </w:r>
      <w:r w:rsidRPr="00841EB9">
        <w:rPr>
          <w:sz w:val="28"/>
          <w:szCs w:val="28"/>
        </w:rPr>
        <w:t xml:space="preserve">, в том числе посредством участия· </w:t>
      </w:r>
      <w:r>
        <w:rPr>
          <w:sz w:val="28"/>
          <w:szCs w:val="28"/>
        </w:rPr>
        <w:t>в сходах, собраниях</w:t>
      </w:r>
      <w:r w:rsidRPr="00841EB9">
        <w:rPr>
          <w:sz w:val="28"/>
          <w:szCs w:val="28"/>
        </w:rPr>
        <w:t>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</w:t>
      </w:r>
      <w:r w:rsidRPr="00841EB9">
        <w:rPr>
          <w:rFonts w:hint="eastAsia"/>
          <w:sz w:val="28"/>
          <w:szCs w:val="28"/>
        </w:rPr>
        <w:t>длежащие</w:t>
      </w:r>
      <w:r w:rsidRPr="0084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обязательному </w:t>
      </w:r>
      <w:r w:rsidRPr="00841EB9">
        <w:rPr>
          <w:sz w:val="28"/>
          <w:szCs w:val="28"/>
        </w:rPr>
        <w:t xml:space="preserve">рассмотрению органами местного самоуправления; </w:t>
      </w:r>
    </w:p>
    <w:p w14:paraId="0BD8722E" w14:textId="1D9EE5BE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rFonts w:hint="eastAsia"/>
          <w:sz w:val="28"/>
          <w:szCs w:val="28"/>
        </w:rPr>
        <w:t>З</w:t>
      </w:r>
      <w:r w:rsidRPr="00841EB9">
        <w:rPr>
          <w:sz w:val="28"/>
          <w:szCs w:val="28"/>
        </w:rPr>
        <w:t xml:space="preserve">) информирует жителей сельского населенного пункта по вопросам организации и </w:t>
      </w:r>
      <w:r>
        <w:rPr>
          <w:sz w:val="28"/>
          <w:szCs w:val="28"/>
        </w:rPr>
        <w:t>осуществления</w:t>
      </w:r>
      <w:r w:rsidRPr="00841EB9">
        <w:rPr>
          <w:sz w:val="28"/>
          <w:szCs w:val="28"/>
        </w:rPr>
        <w:t xml:space="preserve"> местного самоуправления, а также содействует в доведении до их сведения иной информации, полученной от органов </w:t>
      </w:r>
      <w:r>
        <w:rPr>
          <w:sz w:val="28"/>
          <w:szCs w:val="28"/>
        </w:rPr>
        <w:t>местного</w:t>
      </w:r>
      <w:r w:rsidRPr="00841EB9">
        <w:rPr>
          <w:sz w:val="28"/>
          <w:szCs w:val="28"/>
        </w:rPr>
        <w:t xml:space="preserve"> самоуправления; </w:t>
      </w:r>
    </w:p>
    <w:p w14:paraId="1C35B5AE" w14:textId="1EF5062F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содействует органам местного самоуправления в организации и проведении публичных</w:t>
      </w:r>
      <w:r>
        <w:rPr>
          <w:sz w:val="28"/>
          <w:szCs w:val="28"/>
        </w:rPr>
        <w:t xml:space="preserve"> </w:t>
      </w:r>
      <w:r w:rsidRPr="00841EB9">
        <w:rPr>
          <w:rFonts w:hint="eastAsia"/>
          <w:sz w:val="28"/>
          <w:szCs w:val="28"/>
        </w:rPr>
        <w:t>слушаний</w:t>
      </w:r>
      <w:r w:rsidRPr="00841EB9">
        <w:rPr>
          <w:sz w:val="28"/>
          <w:szCs w:val="28"/>
        </w:rPr>
        <w:t xml:space="preserve"> и общественных обсуждений, обнародовании их результатов в сельском населенном </w:t>
      </w:r>
      <w:r w:rsidRPr="00841EB9">
        <w:rPr>
          <w:rFonts w:hint="eastAsia"/>
          <w:sz w:val="28"/>
          <w:szCs w:val="28"/>
        </w:rPr>
        <w:t>пункте</w:t>
      </w:r>
      <w:r w:rsidRPr="00841EB9">
        <w:rPr>
          <w:sz w:val="28"/>
          <w:szCs w:val="28"/>
        </w:rPr>
        <w:t xml:space="preserve">; </w:t>
      </w:r>
    </w:p>
    <w:p w14:paraId="4003071A" w14:textId="38FAEE20" w:rsid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 xml:space="preserve">5) </w:t>
      </w:r>
      <w:r>
        <w:rPr>
          <w:sz w:val="28"/>
          <w:szCs w:val="28"/>
        </w:rPr>
        <w:t>вправ</w:t>
      </w:r>
      <w:r w:rsidRPr="00841EB9">
        <w:rPr>
          <w:sz w:val="28"/>
          <w:szCs w:val="28"/>
        </w:rPr>
        <w:t>е выступить с инициативой о внесении инициативного проекта по вопросам, имеющим приоритетное ·значение для жителей сельского населенного пункта;</w:t>
      </w:r>
    </w:p>
    <w:p w14:paraId="0D8E0C2F" w14:textId="4789C689" w:rsidR="00841EB9" w:rsidRDefault="00841EB9" w:rsidP="00841EB9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841EB9">
        <w:rPr>
          <w:sz w:val="28"/>
          <w:szCs w:val="28"/>
        </w:rPr>
        <w:t>осуществляет иные полномочия и права, предусмотренные нормативным правовым: актом Совета Омского сельского поселения в соответствии с законодательством Омской</w:t>
      </w:r>
      <w:r>
        <w:rPr>
          <w:sz w:val="28"/>
          <w:szCs w:val="28"/>
        </w:rPr>
        <w:t xml:space="preserve"> области.</w:t>
      </w:r>
    </w:p>
    <w:p w14:paraId="0B924D37" w14:textId="6028E32E" w:rsid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Гарантии деятельности и иные вопросы статуса старосты сельского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населенного пункта могут устанавливаться нормативным правовым актом Совета Омского сельского поселения в соответствии с законом Омской области</w:t>
      </w:r>
      <w:r>
        <w:rPr>
          <w:sz w:val="28"/>
          <w:szCs w:val="28"/>
        </w:rPr>
        <w:t>.</w:t>
      </w:r>
    </w:p>
    <w:p w14:paraId="6B34A321" w14:textId="77777777" w:rsidR="00841EB9" w:rsidRPr="00841EB9" w:rsidRDefault="00841EB9" w:rsidP="00841EB9">
      <w:pPr>
        <w:ind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 xml:space="preserve">Статья 15.2. Сход граждан </w:t>
      </w:r>
    </w:p>
    <w:p w14:paraId="1BA0588B" w14:textId="0FFBFD44" w:rsidR="00841EB9" w:rsidRDefault="00841EB9" w:rsidP="00841EB9">
      <w:pPr>
        <w:pStyle w:val="a4"/>
        <w:numPr>
          <w:ilvl w:val="0"/>
          <w:numId w:val="2"/>
        </w:numPr>
        <w:ind w:left="0" w:right="-185" w:firstLine="708"/>
        <w:jc w:val="both"/>
        <w:rPr>
          <w:sz w:val="28"/>
          <w:szCs w:val="28"/>
        </w:rPr>
      </w:pPr>
      <w:r w:rsidRPr="00841EB9">
        <w:rPr>
          <w:sz w:val="28"/>
          <w:szCs w:val="28"/>
        </w:rPr>
        <w:t>В случаях, предусмотренных Федеральным законом «Об общих принципах</w:t>
      </w:r>
      <w:r>
        <w:rPr>
          <w:sz w:val="28"/>
          <w:szCs w:val="28"/>
        </w:rPr>
        <w:t xml:space="preserve"> </w:t>
      </w:r>
      <w:r w:rsidRPr="00841EB9">
        <w:rPr>
          <w:sz w:val="28"/>
          <w:szCs w:val="28"/>
        </w:rPr>
        <w:t>организации местного самоуправления в Российской Федерации», сход граждан может проводиться:</w:t>
      </w:r>
    </w:p>
    <w:p w14:paraId="512FD2F3" w14:textId="4E1ECE0C" w:rsidR="00841EB9" w:rsidRDefault="00474221" w:rsidP="00933E4E">
      <w:pPr>
        <w:pStyle w:val="a4"/>
        <w:numPr>
          <w:ilvl w:val="0"/>
          <w:numId w:val="3"/>
        </w:numPr>
        <w:ind w:left="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</w:t>
      </w:r>
      <w:r w:rsidR="00933E4E">
        <w:rPr>
          <w:sz w:val="28"/>
          <w:szCs w:val="28"/>
        </w:rPr>
        <w:t xml:space="preserve"> влекущего отнесение территории указанного населенного пункта к территории другого поселения (муниципального района);</w:t>
      </w:r>
    </w:p>
    <w:p w14:paraId="0ED373BC" w14:textId="37FB0C2D" w:rsidR="00933E4E" w:rsidRDefault="00933E4E" w:rsidP="00933E4E">
      <w:pPr>
        <w:pStyle w:val="a4"/>
        <w:numPr>
          <w:ilvl w:val="0"/>
          <w:numId w:val="3"/>
        </w:numPr>
        <w:ind w:left="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14:paraId="350EE26E" w14:textId="0A885C63" w:rsidR="00933E4E" w:rsidRDefault="00933E4E" w:rsidP="00933E4E">
      <w:pPr>
        <w:pStyle w:val="a4"/>
        <w:numPr>
          <w:ilvl w:val="0"/>
          <w:numId w:val="3"/>
        </w:numPr>
        <w:ind w:left="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Омской области на части территории населенного пункта, входящего в состав поселения либо расположенного на межселенной территории в границах муниципального района, по вопросу введения и использования средств </w:t>
      </w:r>
      <w:r w:rsidR="00885439">
        <w:rPr>
          <w:sz w:val="28"/>
          <w:szCs w:val="28"/>
        </w:rPr>
        <w:t>самообложения</w:t>
      </w:r>
      <w:r>
        <w:rPr>
          <w:sz w:val="28"/>
          <w:szCs w:val="28"/>
        </w:rPr>
        <w:t xml:space="preserve"> граждан в данной части территории населенного пункта;</w:t>
      </w:r>
    </w:p>
    <w:p w14:paraId="71635230" w14:textId="29E93015" w:rsidR="00933E4E" w:rsidRDefault="00885439" w:rsidP="00933E4E">
      <w:pPr>
        <w:pStyle w:val="a4"/>
        <w:numPr>
          <w:ilvl w:val="0"/>
          <w:numId w:val="3"/>
        </w:numPr>
        <w:ind w:left="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5682605C" w14:textId="497C692F" w:rsidR="00C00BFE" w:rsidRDefault="00885439" w:rsidP="00885439">
      <w:pPr>
        <w:pStyle w:val="a4"/>
        <w:numPr>
          <w:ilvl w:val="0"/>
          <w:numId w:val="2"/>
        </w:numPr>
        <w:ind w:left="0" w:right="-185" w:firstLine="708"/>
        <w:jc w:val="both"/>
        <w:rPr>
          <w:sz w:val="28"/>
          <w:szCs w:val="28"/>
        </w:rPr>
      </w:pPr>
      <w:r w:rsidRPr="00885439">
        <w:rPr>
          <w:sz w:val="28"/>
          <w:szCs w:val="28"/>
        </w:rPr>
        <w:t xml:space="preserve">В сельском населенном пункте сход  граждан также  может проводится </w:t>
      </w:r>
      <w:r>
        <w:rPr>
          <w:sz w:val="28"/>
          <w:szCs w:val="28"/>
        </w:rPr>
        <w:t>в целях выдвижения кандидатур в состав конкурсной комиссии про проведении конкурса на замещение должности муниципальной службы в случаях., предусмотренных законодательством Российской Федерации о муниципальной службы.</w:t>
      </w:r>
    </w:p>
    <w:p w14:paraId="44DC0006" w14:textId="1C30E322" w:rsidR="00885439" w:rsidRDefault="00885439" w:rsidP="00885439">
      <w:pPr>
        <w:pStyle w:val="a4"/>
        <w:numPr>
          <w:ilvl w:val="0"/>
          <w:numId w:val="2"/>
        </w:numPr>
        <w:ind w:left="0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пунктом 4.3 части 1 статьи 25.1 Федерального закона «Об общих принципах организации местного самоуправления в Российской Федерации», может созываться Советом сельского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14:paraId="214FE287" w14:textId="3B52D624" w:rsidR="00885439" w:rsidRDefault="00885439" w:rsidP="004770BE">
      <w:pPr>
        <w:pStyle w:val="a4"/>
        <w:ind w:left="0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определения границ части территории населенного пункта</w:t>
      </w:r>
      <w:r w:rsidR="004770BE">
        <w:rPr>
          <w:sz w:val="28"/>
          <w:szCs w:val="28"/>
        </w:rPr>
        <w:t>, входящего в состав поселения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Омской области.</w:t>
      </w:r>
    </w:p>
    <w:p w14:paraId="34512CB0" w14:textId="36519E99" w:rsidR="00885439" w:rsidRPr="00885439" w:rsidRDefault="004770BE" w:rsidP="004770BE">
      <w:pPr>
        <w:pStyle w:val="a4"/>
        <w:ind w:left="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Сход граждан, предусмотренный настоящей статьей, правомочен при участии в 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</w:t>
      </w:r>
      <w:r>
        <w:rPr>
          <w:sz w:val="28"/>
          <w:szCs w:val="28"/>
        </w:rPr>
        <w:lastRenderedPageBreak/>
        <w:t xml:space="preserve">проводится поэтапно в срок, не превышающий одного месяца со дня принятия решения о проведении схода граждан. </w:t>
      </w:r>
      <w:r w:rsidR="00706051">
        <w:rPr>
          <w:sz w:val="28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14:paraId="1C6A8321" w14:textId="6DFC93B6" w:rsidR="009A7480" w:rsidRDefault="009A7480" w:rsidP="00C34552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05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0067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19.1. Устава дополнить часть</w:t>
      </w:r>
      <w:r w:rsidR="00630067">
        <w:rPr>
          <w:sz w:val="28"/>
          <w:szCs w:val="28"/>
        </w:rPr>
        <w:t xml:space="preserve">ю </w:t>
      </w:r>
      <w:r w:rsidR="00706051">
        <w:rPr>
          <w:sz w:val="28"/>
          <w:szCs w:val="28"/>
        </w:rPr>
        <w:t>1.1.</w:t>
      </w:r>
      <w:r w:rsidR="00630067">
        <w:rPr>
          <w:sz w:val="28"/>
          <w:szCs w:val="28"/>
        </w:rPr>
        <w:t xml:space="preserve"> следующего содержания:</w:t>
      </w:r>
    </w:p>
    <w:p w14:paraId="2B190994" w14:textId="2D030FEF" w:rsidR="00630067" w:rsidRPr="00630067" w:rsidRDefault="00630067" w:rsidP="00630067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6300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06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067">
        <w:rPr>
          <w:rFonts w:ascii="Times New Roman" w:hAnsi="Times New Roman" w:cs="Times New Roman"/>
          <w:sz w:val="28"/>
          <w:szCs w:val="28"/>
        </w:rPr>
        <w:t xml:space="preserve">Депутату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Омского сельского поселения </w:t>
      </w:r>
      <w:r w:rsidRPr="00630067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 составля</w:t>
      </w:r>
      <w:r w:rsidR="00706051">
        <w:rPr>
          <w:rFonts w:ascii="Times New Roman" w:hAnsi="Times New Roman" w:cs="Times New Roman"/>
          <w:sz w:val="28"/>
          <w:szCs w:val="28"/>
        </w:rPr>
        <w:t>е</w:t>
      </w:r>
      <w:r w:rsidRPr="00630067">
        <w:rPr>
          <w:rFonts w:ascii="Times New Roman" w:hAnsi="Times New Roman" w:cs="Times New Roman"/>
          <w:sz w:val="28"/>
          <w:szCs w:val="28"/>
        </w:rPr>
        <w:t xml:space="preserve">т в совокупности </w:t>
      </w:r>
      <w:r w:rsidR="00706051">
        <w:rPr>
          <w:rFonts w:ascii="Times New Roman" w:hAnsi="Times New Roman" w:cs="Times New Roman"/>
          <w:sz w:val="28"/>
          <w:szCs w:val="28"/>
        </w:rPr>
        <w:t>5 (пять) рабочих</w:t>
      </w:r>
      <w:r w:rsidRPr="00630067">
        <w:rPr>
          <w:rFonts w:ascii="Times New Roman" w:hAnsi="Times New Roman" w:cs="Times New Roman"/>
          <w:sz w:val="28"/>
          <w:szCs w:val="28"/>
        </w:rPr>
        <w:t xml:space="preserve"> дней в месяц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7294EAB7" w14:textId="66880016" w:rsidR="00C34552" w:rsidRPr="00EB464C" w:rsidRDefault="00C34552" w:rsidP="00C34552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7480">
        <w:rPr>
          <w:sz w:val="28"/>
          <w:szCs w:val="28"/>
        </w:rPr>
        <w:t>2</w:t>
      </w:r>
      <w:r>
        <w:rPr>
          <w:sz w:val="28"/>
          <w:szCs w:val="28"/>
        </w:rPr>
        <w:t>. часть 2 статьи 35.1 Устава исключить</w:t>
      </w:r>
      <w:r w:rsidR="00630067">
        <w:rPr>
          <w:sz w:val="28"/>
          <w:szCs w:val="28"/>
        </w:rPr>
        <w:t>.</w:t>
      </w:r>
    </w:p>
    <w:p w14:paraId="08ACE625" w14:textId="50665332" w:rsidR="00C34552" w:rsidRDefault="00630067" w:rsidP="00C34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552" w:rsidRPr="00EB464C">
        <w:rPr>
          <w:sz w:val="28"/>
          <w:szCs w:val="28"/>
        </w:rPr>
        <w:t xml:space="preserve">. Главе Омского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</w:t>
      </w:r>
      <w:r>
        <w:rPr>
          <w:sz w:val="28"/>
          <w:szCs w:val="28"/>
        </w:rPr>
        <w:t>р</w:t>
      </w:r>
      <w:r w:rsidR="00C34552" w:rsidRPr="00EB464C">
        <w:rPr>
          <w:sz w:val="28"/>
          <w:szCs w:val="28"/>
        </w:rPr>
        <w:t>ешение на государственную регистрацию</w:t>
      </w:r>
      <w:r w:rsidR="00706051">
        <w:rPr>
          <w:sz w:val="28"/>
          <w:szCs w:val="28"/>
        </w:rPr>
        <w:t xml:space="preserve"> в уполномоченный федеральный орган исполнительной власти в сфере регистрации уставов муниципальных образований</w:t>
      </w:r>
      <w:r w:rsidR="00C34552" w:rsidRPr="00EB464C">
        <w:rPr>
          <w:sz w:val="28"/>
          <w:szCs w:val="28"/>
        </w:rPr>
        <w:t>.</w:t>
      </w:r>
    </w:p>
    <w:p w14:paraId="3764D018" w14:textId="305F797F" w:rsidR="00C34552" w:rsidRPr="00EB464C" w:rsidRDefault="00630067" w:rsidP="00C34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552" w:rsidRPr="00EB464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C34552" w:rsidRPr="00EB464C">
        <w:rPr>
          <w:sz w:val="28"/>
          <w:szCs w:val="28"/>
        </w:rPr>
        <w:t xml:space="preserve">ешение вступает в силу со дня его официального опубликования (обнародования), произведенного после его государственной регистрации, а также </w:t>
      </w:r>
      <w:r w:rsidR="00C34552" w:rsidRPr="00EB464C">
        <w:rPr>
          <w:rStyle w:val="FontStyle25"/>
          <w:sz w:val="28"/>
          <w:szCs w:val="28"/>
        </w:rPr>
        <w:t xml:space="preserve">подлежит размещению на сайте </w:t>
      </w:r>
      <w:r w:rsidR="00C34552" w:rsidRPr="00EB464C">
        <w:rPr>
          <w:sz w:val="28"/>
          <w:szCs w:val="28"/>
        </w:rPr>
        <w:t>Омского сельского поселения Омского муниципального района Омской области.</w:t>
      </w:r>
    </w:p>
    <w:p w14:paraId="318FF2AD" w14:textId="77777777" w:rsidR="00C34552" w:rsidRDefault="00C34552" w:rsidP="00C34552"/>
    <w:p w14:paraId="7A5D9509" w14:textId="77777777" w:rsidR="00C34552" w:rsidRDefault="00C34552" w:rsidP="00C3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B7154" w14:textId="77777777" w:rsidR="00C34552" w:rsidRDefault="00C34552" w:rsidP="00C3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7957B" w14:textId="00929436" w:rsidR="00C34552" w:rsidRDefault="00C34552" w:rsidP="00C345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И.В.</w:t>
      </w:r>
      <w:r w:rsidR="0070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Шумихина </w:t>
      </w:r>
    </w:p>
    <w:p w14:paraId="0C1E742A" w14:textId="77777777" w:rsidR="00C34552" w:rsidRDefault="00C34552" w:rsidP="00C34552"/>
    <w:p w14:paraId="75C650AF" w14:textId="77777777" w:rsidR="006407BA" w:rsidRDefault="006407BA"/>
    <w:sectPr w:rsidR="006407BA" w:rsidSect="001129A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1435"/>
    <w:multiLevelType w:val="hybridMultilevel"/>
    <w:tmpl w:val="3228ADF4"/>
    <w:lvl w:ilvl="0" w:tplc="9AB8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D45EB4"/>
    <w:multiLevelType w:val="hybridMultilevel"/>
    <w:tmpl w:val="38B2786E"/>
    <w:lvl w:ilvl="0" w:tplc="1BCCE2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C55009"/>
    <w:multiLevelType w:val="multilevel"/>
    <w:tmpl w:val="9CC4B0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C"/>
    <w:rsid w:val="00002BE5"/>
    <w:rsid w:val="0011589C"/>
    <w:rsid w:val="002A0863"/>
    <w:rsid w:val="00474221"/>
    <w:rsid w:val="004770BE"/>
    <w:rsid w:val="004B088E"/>
    <w:rsid w:val="00520C7F"/>
    <w:rsid w:val="00630067"/>
    <w:rsid w:val="006407BA"/>
    <w:rsid w:val="00706051"/>
    <w:rsid w:val="00841EB9"/>
    <w:rsid w:val="00885439"/>
    <w:rsid w:val="00933E4E"/>
    <w:rsid w:val="009A7480"/>
    <w:rsid w:val="009F2D70"/>
    <w:rsid w:val="00BE1A69"/>
    <w:rsid w:val="00BF5878"/>
    <w:rsid w:val="00C00BFE"/>
    <w:rsid w:val="00C34552"/>
    <w:rsid w:val="00E36415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3263"/>
  <w15:chartTrackingRefBased/>
  <w15:docId w15:val="{17999654-166D-4425-A543-91A5328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45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345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rsid w:val="00C34552"/>
    <w:rPr>
      <w:rFonts w:ascii="Sylfaen" w:hAnsi="Sylfaen" w:cs="Sylfaen"/>
      <w:sz w:val="24"/>
      <w:szCs w:val="24"/>
    </w:rPr>
  </w:style>
  <w:style w:type="paragraph" w:styleId="a3">
    <w:name w:val="Normal (Web)"/>
    <w:basedOn w:val="a"/>
    <w:rsid w:val="00C345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45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30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0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70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9</cp:revision>
  <dcterms:created xsi:type="dcterms:W3CDTF">2021-02-03T07:26:00Z</dcterms:created>
  <dcterms:modified xsi:type="dcterms:W3CDTF">2021-05-28T07:41:00Z</dcterms:modified>
</cp:coreProperties>
</file>